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FAD8A" w14:textId="7CD134DD" w:rsidR="000342C6" w:rsidRPr="006912CE" w:rsidRDefault="000342C6" w:rsidP="000342C6">
      <w:pPr>
        <w:pStyle w:val="Ttulo1"/>
        <w:numPr>
          <w:ilvl w:val="0"/>
          <w:numId w:val="3"/>
        </w:numPr>
        <w:ind w:left="116" w:hanging="451"/>
        <w:rPr>
          <w:sz w:val="28"/>
          <w:szCs w:val="28"/>
        </w:rPr>
      </w:pPr>
      <w:bookmarkStart w:id="0" w:name="_Ref473556661"/>
      <w:bookmarkStart w:id="1" w:name="_Ref476243269"/>
      <w:r w:rsidRPr="006912CE">
        <w:rPr>
          <w:sz w:val="28"/>
          <w:szCs w:val="28"/>
        </w:rPr>
        <w:t xml:space="preserve">MODELO </w:t>
      </w:r>
      <w:r w:rsidR="00860027">
        <w:rPr>
          <w:sz w:val="28"/>
          <w:szCs w:val="28"/>
        </w:rPr>
        <w:t xml:space="preserve">EDITÁVEL </w:t>
      </w:r>
      <w:r w:rsidRPr="006912CE">
        <w:rPr>
          <w:sz w:val="28"/>
          <w:szCs w:val="28"/>
        </w:rPr>
        <w:t>D</w:t>
      </w:r>
      <w:r w:rsidR="00860027">
        <w:rPr>
          <w:sz w:val="28"/>
          <w:szCs w:val="28"/>
        </w:rPr>
        <w:t>A</w:t>
      </w:r>
      <w:r w:rsidRPr="006912CE">
        <w:rPr>
          <w:sz w:val="28"/>
          <w:szCs w:val="28"/>
        </w:rPr>
        <w:t xml:space="preserve"> PLANILHA DE PROPOSTA</w:t>
      </w:r>
      <w:bookmarkEnd w:id="0"/>
      <w:bookmarkEnd w:id="1"/>
    </w:p>
    <w:p w14:paraId="3B380CD4" w14:textId="77777777" w:rsidR="004158A5" w:rsidRDefault="004158A5">
      <w:pPr>
        <w:pStyle w:val="Standard"/>
        <w:spacing w:before="119" w:line="360" w:lineRule="auto"/>
        <w:jc w:val="center"/>
        <w:rPr>
          <w:rFonts w:ascii="Arial" w:hAnsi="Arial" w:cs="Arial"/>
        </w:rPr>
      </w:pPr>
    </w:p>
    <w:p w14:paraId="794BC7BB" w14:textId="77777777" w:rsidR="004A289C" w:rsidRPr="0057002B" w:rsidRDefault="004A289C" w:rsidP="004A289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QUADRO DEMONSTRATIVO DE FORMAÇÃO DO PREÇO ESTIMADO</w:t>
      </w:r>
    </w:p>
    <w:p w14:paraId="37A6591F" w14:textId="77777777" w:rsidR="004A289C" w:rsidRPr="0057002B" w:rsidRDefault="004A289C" w:rsidP="004A289C">
      <w:pPr>
        <w:jc w:val="both"/>
        <w:rPr>
          <w:rFonts w:ascii="Arial" w:hAnsi="Arial" w:cs="Arial"/>
        </w:rPr>
      </w:pPr>
      <w:r w:rsidRPr="0057002B">
        <w:rPr>
          <w:rFonts w:ascii="Arial" w:hAnsi="Arial" w:cs="Arial"/>
        </w:rPr>
        <w:t xml:space="preserve"> </w:t>
      </w:r>
    </w:p>
    <w:tbl>
      <w:tblPr>
        <w:tblW w:w="1009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1"/>
        <w:gridCol w:w="1757"/>
        <w:gridCol w:w="1757"/>
        <w:gridCol w:w="1757"/>
      </w:tblGrid>
      <w:tr w:rsidR="004A289C" w:rsidRPr="000E2664" w14:paraId="75F0E0FF" w14:textId="77777777" w:rsidTr="00A23EEF">
        <w:trPr>
          <w:trHeight w:val="6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B3040"/>
            <w:noWrap/>
            <w:vAlign w:val="center"/>
            <w:hideMark/>
          </w:tcPr>
          <w:p w14:paraId="03B5BED3" w14:textId="77777777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bookmarkStart w:id="2" w:name="_Hlk174630127"/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Serviços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6E665FD8" w14:textId="4766BCA4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Área (m²)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B3040"/>
            <w:noWrap/>
            <w:vAlign w:val="center"/>
            <w:hideMark/>
          </w:tcPr>
          <w:p w14:paraId="609076FB" w14:textId="77777777" w:rsidR="004A289C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Valores Mensais</w:t>
            </w: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br/>
              <w:t>(R$/m²/Mês)</w:t>
            </w:r>
          </w:p>
          <w:p w14:paraId="6877CE56" w14:textId="3BB26F5B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B3040"/>
            <w:vAlign w:val="center"/>
            <w:hideMark/>
          </w:tcPr>
          <w:p w14:paraId="5733B699" w14:textId="77777777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Valor por serviços (R$)</w:t>
            </w:r>
          </w:p>
        </w:tc>
      </w:tr>
      <w:tr w:rsidR="004A289C" w:rsidRPr="000E2664" w14:paraId="24FE8EB7" w14:textId="77777777" w:rsidTr="00A23EEF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34F4998A" w14:textId="77777777" w:rsidR="004A289C" w:rsidRPr="000E2664" w:rsidRDefault="004A289C" w:rsidP="00A23EEF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Áreas internas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26B30333" w14:textId="77777777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3C8E7A9E" w14:textId="77777777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FFFFFF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4102D6FD" w14:textId="77777777" w:rsidR="004A289C" w:rsidRPr="000E2664" w:rsidRDefault="004A289C" w:rsidP="00A23EEF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FFFFFF"/>
              </w:rPr>
              <w:t> </w:t>
            </w:r>
          </w:p>
        </w:tc>
      </w:tr>
      <w:tr w:rsidR="004A289C" w:rsidRPr="000E2664" w14:paraId="61DE4A91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BE0C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Sala de aula Dois Turnos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8BBB5" w14:textId="6438999F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308,59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5F76F" w14:textId="3B4C45E1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20749" w14:textId="0AB36A5A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65E2E8A6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8EB8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Sala de aula Três Turnos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2EDDA" w14:textId="6A6A552E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1.849,81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BA933" w14:textId="7821A9C4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6DDAC" w14:textId="2003B984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719890AF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407FD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Sanitários e vestiários de alunos ou de uso público ou coletivo de grande circulação* Dois Turnos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34D07" w14:textId="0C52BF8C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1.194,70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ED066" w14:textId="3E7ACD06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D9E23" w14:textId="49F0C6FB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1195CD66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800A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Sanitários e vestiários de alunos ou de uso público ou coletivo de grande circulação* Três Turnos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3B9DB" w14:textId="5D8B1EAC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304,29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BF35" w14:textId="08182CBC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D1404" w14:textId="350E76B5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2565B2B6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83C4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Salas de atividades complementares (informática, laboratórios, oficinas, salas de vídeo e grêmios)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CDB81" w14:textId="3D248AE5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11.199,97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DD3E2" w14:textId="2278DBB3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64DDB" w14:textId="06ECCA56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5611A94D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B62D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Bibliotecas e salas de leitura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AAFD2" w14:textId="3DF147F0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1.425,58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7CC1B" w14:textId="11912CBC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DDFDB" w14:textId="451AEAC8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2A3DF5B0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8D984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Áreas de circulação (corredores, escadas, rampas e elevadores)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DA865" w14:textId="6C61865F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3.284,96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205E0" w14:textId="096DDF73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864C0" w14:textId="34ADD492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4A6AAD2D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35E8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Pátios cobertos, quadras cobertas e refeitórios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BDE5E" w14:textId="746CCF96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6.327,11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EBB3A" w14:textId="5721E643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17C4F" w14:textId="0BC0BDAF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5A8A44F1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8650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Administrativas (diretoria, vice-diretoria, secretaria, sala de coordenador e orientadores pedagógicos e sala dos professores)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7ABA4" w14:textId="0D64AF0C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5.714,58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080BA" w14:textId="4A8B8DFA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74AB8" w14:textId="7C39917A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6733572D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B210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Almoxarifados, depósitos e arquivos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2C17E" w14:textId="6A9C1515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931,81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5C2A9" w14:textId="66D29067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99699" w14:textId="478EEA49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30E27AD1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37A45342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Áreas externas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</w:tcPr>
          <w:p w14:paraId="361AD2C2" w14:textId="00E1A98A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FFFFFF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</w:tcPr>
          <w:p w14:paraId="3E1436C4" w14:textId="36FA9E6E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</w:tcPr>
          <w:p w14:paraId="2885D253" w14:textId="50BEBAD3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0080187C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7465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Pátios descobertos, quadras, circulações externas e calçadas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44A0B" w14:textId="6C31BD9D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14.179,35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4B81" w14:textId="479CA1BA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286F4" w14:textId="4012155B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2C9F1C05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F85B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 xml:space="preserve">Coleta de detritos em pátios e áreas verdes (em </w:t>
            </w:r>
            <w:proofErr w:type="gramStart"/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ha)*</w:t>
            </w:r>
            <w:proofErr w:type="gramEnd"/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*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F9472" w14:textId="4B442FDD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3,69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ED977" w14:textId="5EF52626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99467" w14:textId="10CA22B2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52720375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6F02B52B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Vidros externos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</w:tcPr>
          <w:p w14:paraId="55ED2C27" w14:textId="11ED1205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FFFFFF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</w:tcPr>
          <w:p w14:paraId="06C3C5FD" w14:textId="7DC567E0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</w:tcPr>
          <w:p w14:paraId="1F8F2B04" w14:textId="35A1C9F3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FFFF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5F8EA2DA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7285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Frequência mensal (face externa sem exposição à situação de risco)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56269" w14:textId="4ED91066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4.216,40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26FF" w14:textId="192F080B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DB7BD" w14:textId="1ACD4D77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55F41C11" w14:textId="77777777" w:rsidTr="004A289C">
        <w:trPr>
          <w:trHeight w:val="30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7330" w14:textId="77777777" w:rsidR="004A289C" w:rsidRPr="000E2664" w:rsidRDefault="004A289C" w:rsidP="004A289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  <w:t>Frequência trimestral (face externa com exposição à situação de risco)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1EB26" w14:textId="7856F6F0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color w:val="000000"/>
              </w:rPr>
              <w:t>1.153,13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7149A" w14:textId="3C5457A7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E4545" w14:textId="51218E12" w:rsidR="004A289C" w:rsidRPr="000E2664" w:rsidRDefault="004A289C" w:rsidP="004A289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pt-BR"/>
                <w14:ligatures w14:val="none"/>
              </w:rPr>
            </w:pPr>
          </w:p>
        </w:tc>
      </w:tr>
      <w:tr w:rsidR="004A289C" w:rsidRPr="000E2664" w14:paraId="081D8EBD" w14:textId="77777777" w:rsidTr="00A23EEF">
        <w:trPr>
          <w:trHeight w:val="300"/>
        </w:trPr>
        <w:tc>
          <w:tcPr>
            <w:tcW w:w="8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10E59444" w14:textId="77777777" w:rsidR="004A289C" w:rsidRPr="000E2664" w:rsidRDefault="004A289C" w:rsidP="00A23E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Total mensal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5275B13F" w14:textId="37419E2C" w:rsidR="004A289C" w:rsidRPr="000E2664" w:rsidRDefault="004A289C" w:rsidP="007C096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R$</w:t>
            </w:r>
            <w:r w:rsidR="007C0967">
              <w:rPr>
                <w:rFonts w:ascii="Aptos Narrow" w:hAnsi="Aptos Narrow"/>
                <w:b/>
                <w:bCs/>
                <w:color w:val="FFFFFF"/>
              </w:rPr>
              <w:t xml:space="preserve">                           </w:t>
            </w:r>
          </w:p>
        </w:tc>
      </w:tr>
      <w:tr w:rsidR="004A289C" w:rsidRPr="000E2664" w14:paraId="57D2E9FA" w14:textId="77777777" w:rsidTr="00A23EEF">
        <w:trPr>
          <w:trHeight w:val="300"/>
        </w:trPr>
        <w:tc>
          <w:tcPr>
            <w:tcW w:w="8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70F99BC2" w14:textId="77777777" w:rsidR="004A289C" w:rsidRPr="000E2664" w:rsidRDefault="004A289C" w:rsidP="00A23E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  <w:t> Total anual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32D95D09" w14:textId="1674D547" w:rsidR="004A289C" w:rsidRPr="000E2664" w:rsidRDefault="004A289C" w:rsidP="007C096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lang w:eastAsia="pt-BR"/>
                <w14:ligatures w14:val="none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 xml:space="preserve">R$ </w:t>
            </w:r>
          </w:p>
        </w:tc>
      </w:tr>
      <w:tr w:rsidR="004A289C" w:rsidRPr="000E2664" w14:paraId="5F323713" w14:textId="77777777" w:rsidTr="00A23EEF">
        <w:trPr>
          <w:trHeight w:val="300"/>
        </w:trPr>
        <w:tc>
          <w:tcPr>
            <w:tcW w:w="8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5166EF24" w14:textId="2DB2B7C2" w:rsidR="004A289C" w:rsidRPr="000E2664" w:rsidRDefault="004A289C" w:rsidP="00A23EEF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E2664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4"/>
                <w:szCs w:val="24"/>
                <w:lang w:eastAsia="pt-BR"/>
                <w14:ligatures w14:val="none"/>
              </w:rPr>
              <w:t>Total da Contratação</w:t>
            </w:r>
            <w:r w:rsidR="00AB04E7"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4"/>
                <w:szCs w:val="24"/>
                <w:lang w:eastAsia="pt-BR"/>
                <w14:ligatures w14:val="none"/>
              </w:rPr>
              <w:t xml:space="preserve"> 30 meses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74F69"/>
            <w:noWrap/>
            <w:vAlign w:val="bottom"/>
            <w:hideMark/>
          </w:tcPr>
          <w:p w14:paraId="74F11151" w14:textId="6F4030A8" w:rsidR="004A289C" w:rsidRPr="000E2664" w:rsidRDefault="004A289C" w:rsidP="007C0967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FFFF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ptos Narrow" w:hAnsi="Aptos Narrow"/>
                <w:b/>
                <w:bCs/>
                <w:color w:val="FFFFFF"/>
              </w:rPr>
              <w:t>R$</w:t>
            </w:r>
            <w:r w:rsidR="007C0967">
              <w:rPr>
                <w:rFonts w:ascii="Aptos Narrow" w:hAnsi="Aptos Narrow"/>
                <w:b/>
                <w:bCs/>
                <w:color w:val="FFFFFF"/>
              </w:rPr>
              <w:t xml:space="preserve"> </w:t>
            </w:r>
          </w:p>
        </w:tc>
      </w:tr>
      <w:bookmarkEnd w:id="2"/>
    </w:tbl>
    <w:p w14:paraId="3A20942D" w14:textId="77777777" w:rsidR="00D420F0" w:rsidRDefault="00D420F0" w:rsidP="00D420F0">
      <w:pPr>
        <w:pStyle w:val="Standard"/>
        <w:rPr>
          <w:sz w:val="16"/>
          <w:szCs w:val="16"/>
        </w:rPr>
      </w:pPr>
    </w:p>
    <w:p w14:paraId="67DCAAE0" w14:textId="33AA3071" w:rsidR="00171C58" w:rsidRDefault="00000000" w:rsidP="00D420F0">
      <w:pPr>
        <w:pStyle w:val="Standard"/>
        <w:rPr>
          <w:sz w:val="16"/>
          <w:szCs w:val="16"/>
        </w:rPr>
      </w:pPr>
      <w:r>
        <w:rPr>
          <w:sz w:val="16"/>
          <w:szCs w:val="16"/>
        </w:rPr>
        <w:t>Prestação de Serviços de Limpeza</w:t>
      </w:r>
      <w:r w:rsidR="00982A87">
        <w:rPr>
          <w:sz w:val="16"/>
          <w:szCs w:val="16"/>
        </w:rPr>
        <w:t xml:space="preserve"> em Ambiente Escolar</w:t>
      </w:r>
      <w:r>
        <w:rPr>
          <w:sz w:val="16"/>
          <w:szCs w:val="16"/>
        </w:rPr>
        <w:t xml:space="preserve"> – Vol. </w:t>
      </w:r>
      <w:r w:rsidR="00982A87">
        <w:rPr>
          <w:sz w:val="16"/>
          <w:szCs w:val="16"/>
        </w:rPr>
        <w:t>15</w:t>
      </w:r>
      <w:r>
        <w:rPr>
          <w:sz w:val="16"/>
          <w:szCs w:val="16"/>
        </w:rPr>
        <w:t>.</w:t>
      </w:r>
    </w:p>
    <w:p w14:paraId="67DCAAE1" w14:textId="77777777" w:rsidR="00171C58" w:rsidRDefault="00000000" w:rsidP="00D420F0">
      <w:pPr>
        <w:pStyle w:val="Standard"/>
        <w:rPr>
          <w:sz w:val="16"/>
          <w:szCs w:val="16"/>
        </w:rPr>
      </w:pPr>
      <w:r>
        <w:rPr>
          <w:sz w:val="16"/>
          <w:szCs w:val="16"/>
        </w:rPr>
        <w:t xml:space="preserve">Data-base: </w:t>
      </w:r>
      <w:proofErr w:type="gramStart"/>
      <w:r>
        <w:rPr>
          <w:sz w:val="16"/>
          <w:szCs w:val="16"/>
        </w:rPr>
        <w:t>Janeiro</w:t>
      </w:r>
      <w:proofErr w:type="gramEnd"/>
      <w:r>
        <w:rPr>
          <w:sz w:val="16"/>
          <w:szCs w:val="16"/>
        </w:rPr>
        <w:t>/2024</w:t>
      </w:r>
    </w:p>
    <w:p w14:paraId="67DCAAE2" w14:textId="467DD1E5" w:rsidR="00171C58" w:rsidRDefault="00000000" w:rsidP="00D420F0">
      <w:pPr>
        <w:pStyle w:val="Standard"/>
        <w:rPr>
          <w:sz w:val="16"/>
          <w:szCs w:val="16"/>
        </w:rPr>
      </w:pPr>
      <w:r>
        <w:rPr>
          <w:sz w:val="16"/>
          <w:szCs w:val="16"/>
        </w:rPr>
        <w:t xml:space="preserve">Versão 1: </w:t>
      </w:r>
      <w:proofErr w:type="gramStart"/>
      <w:r w:rsidR="00982A87">
        <w:rPr>
          <w:sz w:val="16"/>
          <w:szCs w:val="16"/>
        </w:rPr>
        <w:t>Abril</w:t>
      </w:r>
      <w:proofErr w:type="gramEnd"/>
      <w:r>
        <w:rPr>
          <w:sz w:val="16"/>
          <w:szCs w:val="16"/>
        </w:rPr>
        <w:t>/2024</w:t>
      </w:r>
    </w:p>
    <w:p w14:paraId="770A8A10" w14:textId="77777777" w:rsidR="00D420F0" w:rsidRDefault="00D420F0" w:rsidP="00D420F0">
      <w:pPr>
        <w:pStyle w:val="Standard"/>
        <w:rPr>
          <w:sz w:val="16"/>
          <w:szCs w:val="16"/>
        </w:rPr>
      </w:pPr>
    </w:p>
    <w:p w14:paraId="2F77A83F" w14:textId="77777777" w:rsidR="006912CE" w:rsidRDefault="006912CE">
      <w:pPr>
        <w:pStyle w:val="Standard"/>
        <w:ind w:firstLine="708"/>
        <w:rPr>
          <w:sz w:val="16"/>
          <w:szCs w:val="16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83"/>
        <w:gridCol w:w="3982"/>
      </w:tblGrid>
      <w:tr w:rsidR="00B96DC6" w14:paraId="4E7219C3" w14:textId="77777777" w:rsidTr="00B96DC6">
        <w:tc>
          <w:tcPr>
            <w:tcW w:w="5665" w:type="dxa"/>
            <w:gridSpan w:val="2"/>
          </w:tcPr>
          <w:p w14:paraId="47E244B1" w14:textId="27D327D2" w:rsidR="00B96DC6" w:rsidRPr="00B96DC6" w:rsidRDefault="00B96DC6" w:rsidP="00B96DC6">
            <w:pPr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B96DC6">
              <w:rPr>
                <w:rFonts w:ascii="Arial" w:hAnsi="Arial" w:cs="Arial"/>
                <w:b/>
                <w:bCs/>
              </w:rPr>
              <w:t>ESTIMATIVA DE FUNCIONÁRIOS</w:t>
            </w:r>
          </w:p>
        </w:tc>
      </w:tr>
      <w:tr w:rsidR="00B96DC6" w14:paraId="7CC457BC" w14:textId="77777777" w:rsidTr="00B96DC6">
        <w:tc>
          <w:tcPr>
            <w:tcW w:w="1683" w:type="dxa"/>
          </w:tcPr>
          <w:p w14:paraId="0530A71A" w14:textId="23FE72A5" w:rsidR="00B96DC6" w:rsidRPr="00B96DC6" w:rsidRDefault="00B96DC6" w:rsidP="00B96DC6">
            <w:pPr>
              <w:jc w:val="center"/>
              <w:rPr>
                <w:rFonts w:ascii="Arial" w:hAnsi="Arial" w:cs="Arial"/>
                <w:b/>
                <w:bCs/>
              </w:rPr>
            </w:pPr>
            <w:r w:rsidRPr="00B96DC6">
              <w:rPr>
                <w:rFonts w:ascii="Arial" w:hAnsi="Arial" w:cs="Arial"/>
                <w:b/>
                <w:bCs/>
              </w:rPr>
              <w:t>QUANTIDADE</w:t>
            </w:r>
          </w:p>
        </w:tc>
        <w:tc>
          <w:tcPr>
            <w:tcW w:w="3982" w:type="dxa"/>
          </w:tcPr>
          <w:p w14:paraId="368739E2" w14:textId="2F256C87" w:rsidR="00B96DC6" w:rsidRPr="00B96DC6" w:rsidRDefault="00B96DC6" w:rsidP="00B96DC6">
            <w:pPr>
              <w:jc w:val="center"/>
              <w:rPr>
                <w:rFonts w:ascii="Arial" w:hAnsi="Arial" w:cs="Arial"/>
                <w:b/>
                <w:bCs/>
              </w:rPr>
            </w:pPr>
            <w:r w:rsidRPr="00B96DC6">
              <w:rPr>
                <w:rFonts w:ascii="Arial" w:hAnsi="Arial" w:cs="Arial"/>
                <w:b/>
                <w:bCs/>
              </w:rPr>
              <w:t>FUNÇÃO</w:t>
            </w:r>
          </w:p>
        </w:tc>
      </w:tr>
      <w:tr w:rsidR="00B96DC6" w14:paraId="2C68DACC" w14:textId="77777777" w:rsidTr="00B96DC6">
        <w:tc>
          <w:tcPr>
            <w:tcW w:w="1683" w:type="dxa"/>
          </w:tcPr>
          <w:p w14:paraId="1366AFD3" w14:textId="77777777" w:rsidR="00B96DC6" w:rsidRDefault="00B96DC6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3982" w:type="dxa"/>
          </w:tcPr>
          <w:p w14:paraId="6573F41D" w14:textId="77777777" w:rsidR="00B96DC6" w:rsidRDefault="00B96DC6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B96DC6" w14:paraId="0F6AE771" w14:textId="77777777" w:rsidTr="00B96DC6">
        <w:tc>
          <w:tcPr>
            <w:tcW w:w="1683" w:type="dxa"/>
          </w:tcPr>
          <w:p w14:paraId="4D9E8AEB" w14:textId="77777777" w:rsidR="00B96DC6" w:rsidRDefault="00B96DC6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3982" w:type="dxa"/>
          </w:tcPr>
          <w:p w14:paraId="564425CC" w14:textId="77777777" w:rsidR="00B96DC6" w:rsidRDefault="00B96DC6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B96DC6" w14:paraId="6DE640BB" w14:textId="77777777" w:rsidTr="00B96DC6">
        <w:tc>
          <w:tcPr>
            <w:tcW w:w="1683" w:type="dxa"/>
          </w:tcPr>
          <w:p w14:paraId="133D95D9" w14:textId="77777777" w:rsidR="00B96DC6" w:rsidRDefault="00B96DC6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3982" w:type="dxa"/>
          </w:tcPr>
          <w:p w14:paraId="3CAA575C" w14:textId="77777777" w:rsidR="00B96DC6" w:rsidRDefault="00B96DC6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67DCAAF8" w14:textId="77777777" w:rsidR="00171C58" w:rsidRDefault="00171C58">
      <w:pPr>
        <w:jc w:val="both"/>
        <w:rPr>
          <w:rFonts w:ascii="Arial" w:hAnsi="Arial" w:cs="Arial"/>
          <w:color w:val="FF0000"/>
        </w:rPr>
      </w:pPr>
    </w:p>
    <w:p w14:paraId="236B5C4E" w14:textId="77777777" w:rsidR="000234FF" w:rsidRDefault="000234FF" w:rsidP="000234FF">
      <w:pPr>
        <w:ind w:left="142"/>
        <w:rPr>
          <w:rFonts w:ascii="Segoe UI" w:hAnsi="Segoe UI" w:cs="Segoe UI"/>
          <w:b/>
          <w:bCs/>
          <w:sz w:val="10"/>
          <w:szCs w:val="20"/>
        </w:rPr>
      </w:pPr>
    </w:p>
    <w:p w14:paraId="6CC9C071" w14:textId="77777777" w:rsidR="00D420F0" w:rsidRDefault="00D420F0" w:rsidP="000234FF">
      <w:pPr>
        <w:ind w:left="142"/>
        <w:rPr>
          <w:rFonts w:ascii="Segoe UI" w:hAnsi="Segoe UI" w:cs="Segoe UI"/>
          <w:b/>
          <w:bCs/>
          <w:sz w:val="10"/>
          <w:szCs w:val="20"/>
        </w:rPr>
      </w:pPr>
    </w:p>
    <w:p w14:paraId="68C0E9A9" w14:textId="14B96A75" w:rsidR="000234FF" w:rsidRDefault="000234FF" w:rsidP="00E2389D">
      <w:pPr>
        <w:spacing w:line="240" w:lineRule="auto"/>
        <w:ind w:left="142"/>
      </w:pPr>
      <w:r>
        <w:rPr>
          <w:rFonts w:ascii="Segoe UI" w:hAnsi="Segoe UI" w:cs="Segoe UI"/>
          <w:b/>
          <w:bCs/>
          <w:sz w:val="20"/>
          <w:szCs w:val="20"/>
        </w:rPr>
        <w:lastRenderedPageBreak/>
        <w:t xml:space="preserve">PROCESSO: </w:t>
      </w:r>
      <w:r w:rsidR="00521D32">
        <w:rPr>
          <w:rFonts w:ascii="Segoe UI" w:hAnsi="Segoe UI" w:cs="Segoe UI"/>
          <w:b/>
          <w:bCs/>
          <w:sz w:val="20"/>
          <w:szCs w:val="20"/>
        </w:rPr>
        <w:t>.........</w:t>
      </w:r>
      <w:r>
        <w:rPr>
          <w:rFonts w:ascii="Segoe UI" w:hAnsi="Segoe UI" w:cs="Segoe UI"/>
          <w:b/>
          <w:bCs/>
          <w:sz w:val="20"/>
          <w:szCs w:val="20"/>
        </w:rPr>
        <w:t>/2024</w:t>
      </w:r>
    </w:p>
    <w:p w14:paraId="4BD0E39E" w14:textId="337ED99F" w:rsidR="000234FF" w:rsidRDefault="000234FF" w:rsidP="00E2389D">
      <w:pPr>
        <w:spacing w:line="240" w:lineRule="auto"/>
        <w:ind w:left="142"/>
      </w:pPr>
      <w:r>
        <w:rPr>
          <w:rFonts w:ascii="Segoe UI" w:hAnsi="Segoe UI" w:cs="Segoe UI"/>
          <w:b/>
          <w:bCs/>
          <w:sz w:val="20"/>
          <w:szCs w:val="20"/>
        </w:rPr>
        <w:t>PREGÃO: .</w:t>
      </w:r>
      <w:r w:rsidR="00521D32">
        <w:rPr>
          <w:rFonts w:ascii="Segoe UI" w:hAnsi="Segoe UI" w:cs="Segoe UI"/>
          <w:b/>
          <w:bCs/>
          <w:sz w:val="20"/>
          <w:szCs w:val="20"/>
        </w:rPr>
        <w:t>........</w:t>
      </w:r>
      <w:r>
        <w:rPr>
          <w:rFonts w:ascii="Segoe UI" w:hAnsi="Segoe UI" w:cs="Segoe UI"/>
          <w:b/>
          <w:bCs/>
          <w:sz w:val="20"/>
          <w:szCs w:val="20"/>
        </w:rPr>
        <w:t>.../2024</w:t>
      </w:r>
    </w:p>
    <w:p w14:paraId="27B8FB78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DADOS DA PROPONENTE:</w:t>
      </w:r>
    </w:p>
    <w:p w14:paraId="7E93E09D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RAZÃO SOCIAL:</w:t>
      </w:r>
    </w:p>
    <w:p w14:paraId="0A1CE5D1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CNPJ:</w:t>
      </w:r>
    </w:p>
    <w:p w14:paraId="11A9434B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ENDEREÇO COMPLETO:</w:t>
      </w:r>
    </w:p>
    <w:p w14:paraId="258748D9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TELEFONE:</w:t>
      </w:r>
    </w:p>
    <w:p w14:paraId="520273F0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NOME DO RESPONSÁVEL PARA CONTATO:</w:t>
      </w:r>
    </w:p>
    <w:p w14:paraId="4326A67D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E-MAIL:</w:t>
      </w:r>
    </w:p>
    <w:p w14:paraId="3CCDDD41" w14:textId="77777777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>VALIDADE DA PROPOSTA: 60 DIAS</w:t>
      </w:r>
    </w:p>
    <w:p w14:paraId="40ADEA45" w14:textId="13A2042B" w:rsidR="000234FF" w:rsidRDefault="000234FF" w:rsidP="00E2389D">
      <w:pPr>
        <w:spacing w:line="240" w:lineRule="auto"/>
        <w:ind w:left="142"/>
        <w:jc w:val="both"/>
      </w:pPr>
      <w:r>
        <w:rPr>
          <w:rFonts w:ascii="Segoe UI" w:hAnsi="Segoe UI" w:cs="Segoe UI"/>
          <w:b/>
          <w:bCs/>
          <w:sz w:val="20"/>
          <w:szCs w:val="20"/>
        </w:rPr>
        <w:t xml:space="preserve">CONTA CORRENTE DO BANCO DO BRASIL S/A: </w:t>
      </w:r>
      <w:r>
        <w:rPr>
          <w:rFonts w:ascii="Segoe UI" w:hAnsi="Segoe UI" w:cs="Segoe UI"/>
          <w:bCs/>
          <w:sz w:val="20"/>
          <w:szCs w:val="20"/>
        </w:rPr>
        <w:t>Nº DA AG.</w:t>
      </w:r>
      <w:r w:rsidR="00521D32">
        <w:rPr>
          <w:rFonts w:ascii="Segoe UI" w:hAnsi="Segoe UI" w:cs="Segoe UI"/>
          <w:bCs/>
          <w:sz w:val="20"/>
          <w:szCs w:val="20"/>
        </w:rPr>
        <w:t>...........</w:t>
      </w:r>
      <w:r>
        <w:rPr>
          <w:rFonts w:ascii="Segoe UI" w:hAnsi="Segoe UI" w:cs="Segoe UI"/>
          <w:bCs/>
          <w:sz w:val="20"/>
          <w:szCs w:val="20"/>
        </w:rPr>
        <w:t xml:space="preserve"> e Nº DA CONTA</w:t>
      </w:r>
      <w:r w:rsidR="00521D32">
        <w:rPr>
          <w:rFonts w:ascii="Segoe UI" w:hAnsi="Segoe UI" w:cs="Segoe UI"/>
          <w:bCs/>
          <w:sz w:val="20"/>
          <w:szCs w:val="20"/>
        </w:rPr>
        <w:t xml:space="preserve"> CORRENTE............</w:t>
      </w:r>
    </w:p>
    <w:p w14:paraId="6B0122DE" w14:textId="77777777" w:rsidR="000234FF" w:rsidRDefault="000234FF" w:rsidP="00E2389D">
      <w:pPr>
        <w:spacing w:line="240" w:lineRule="auto"/>
        <w:ind w:left="142"/>
        <w:jc w:val="both"/>
        <w:rPr>
          <w:rFonts w:ascii="Segoe UI" w:hAnsi="Segoe UI" w:cs="Segoe UI"/>
          <w:b/>
          <w:bCs/>
          <w:sz w:val="8"/>
          <w:szCs w:val="20"/>
        </w:rPr>
      </w:pPr>
    </w:p>
    <w:p w14:paraId="40160747" w14:textId="77777777" w:rsidR="00007BE4" w:rsidRDefault="00007BE4" w:rsidP="000234FF">
      <w:pPr>
        <w:ind w:left="142"/>
        <w:jc w:val="both"/>
        <w:rPr>
          <w:rFonts w:ascii="Segoe UI" w:hAnsi="Segoe UI" w:cs="Segoe UI"/>
          <w:b/>
          <w:bCs/>
          <w:sz w:val="8"/>
          <w:szCs w:val="20"/>
        </w:rPr>
      </w:pPr>
    </w:p>
    <w:p w14:paraId="3CEB7DF0" w14:textId="77777777" w:rsidR="00007BE4" w:rsidRDefault="00007BE4" w:rsidP="000234FF">
      <w:pPr>
        <w:ind w:left="142"/>
        <w:jc w:val="both"/>
        <w:rPr>
          <w:rFonts w:ascii="Segoe UI" w:hAnsi="Segoe UI" w:cs="Segoe UI"/>
          <w:b/>
          <w:bCs/>
          <w:sz w:val="8"/>
          <w:szCs w:val="20"/>
        </w:rPr>
      </w:pPr>
    </w:p>
    <w:p w14:paraId="25A39BA1" w14:textId="7465700A" w:rsidR="000234FF" w:rsidRDefault="000234FF" w:rsidP="000234FF">
      <w:pPr>
        <w:ind w:left="142"/>
        <w:jc w:val="center"/>
      </w:pPr>
      <w:r>
        <w:rPr>
          <w:rFonts w:ascii="Segoe UI" w:eastAsia="Segoe UI" w:hAnsi="Segoe UI" w:cs="Segoe UI"/>
          <w:sz w:val="20"/>
          <w:szCs w:val="20"/>
        </w:rPr>
        <w:t xml:space="preserve">                                                    </w:t>
      </w:r>
      <w:r>
        <w:rPr>
          <w:rFonts w:ascii="Segoe UI" w:hAnsi="Segoe UI" w:cs="Segoe UI"/>
          <w:sz w:val="20"/>
          <w:szCs w:val="20"/>
        </w:rPr>
        <w:t>...................., de ......................................... de 2024.</w:t>
      </w:r>
    </w:p>
    <w:p w14:paraId="1096486E" w14:textId="77777777" w:rsidR="000234FF" w:rsidRDefault="000234FF" w:rsidP="000234FF">
      <w:pPr>
        <w:pStyle w:val="Corpodetexto"/>
        <w:ind w:left="142"/>
        <w:jc w:val="center"/>
        <w:rPr>
          <w:rFonts w:ascii="Segoe UI" w:hAnsi="Segoe UI" w:cs="Segoe UI"/>
          <w:i/>
          <w:sz w:val="14"/>
          <w:szCs w:val="20"/>
        </w:rPr>
      </w:pPr>
    </w:p>
    <w:p w14:paraId="70656EBD" w14:textId="77777777" w:rsidR="000234FF" w:rsidRDefault="000234FF" w:rsidP="000234FF">
      <w:pPr>
        <w:pStyle w:val="Corpodetexto"/>
        <w:ind w:left="142"/>
        <w:jc w:val="center"/>
      </w:pPr>
      <w:r>
        <w:rPr>
          <w:rFonts w:ascii="Segoe UI" w:eastAsia="Segoe UI" w:hAnsi="Segoe UI" w:cs="Segoe UI"/>
          <w:bCs/>
          <w:sz w:val="20"/>
        </w:rPr>
        <w:t xml:space="preserve">                                                                     </w:t>
      </w:r>
      <w:r>
        <w:rPr>
          <w:rFonts w:ascii="Segoe UI" w:hAnsi="Segoe UI" w:cs="Segoe UI"/>
          <w:bCs/>
          <w:sz w:val="20"/>
        </w:rPr>
        <w:t>assinatura do representante legal</w:t>
      </w:r>
    </w:p>
    <w:p w14:paraId="05433636" w14:textId="7E562D23" w:rsidR="000234FF" w:rsidRDefault="000234FF" w:rsidP="000234FF">
      <w:pPr>
        <w:tabs>
          <w:tab w:val="left" w:pos="3450"/>
        </w:tabs>
        <w:jc w:val="both"/>
        <w:rPr>
          <w:rFonts w:ascii="Arial" w:hAnsi="Arial" w:cs="Arial"/>
          <w:color w:val="FF0000"/>
        </w:rPr>
      </w:pPr>
    </w:p>
    <w:p w14:paraId="684ED643" w14:textId="77777777" w:rsidR="00007BE4" w:rsidRDefault="00007BE4" w:rsidP="000234FF">
      <w:pPr>
        <w:tabs>
          <w:tab w:val="left" w:pos="3450"/>
        </w:tabs>
        <w:jc w:val="both"/>
        <w:rPr>
          <w:rFonts w:ascii="Arial" w:hAnsi="Arial" w:cs="Arial"/>
          <w:color w:val="FF0000"/>
        </w:rPr>
      </w:pPr>
    </w:p>
    <w:p w14:paraId="1C3F7257" w14:textId="77777777" w:rsidR="00007BE4" w:rsidRDefault="00007BE4" w:rsidP="00007BE4">
      <w:pPr>
        <w:jc w:val="both"/>
        <w:rPr>
          <w:rFonts w:ascii="Arial" w:hAnsi="Arial" w:cs="Arial"/>
          <w:color w:val="FF0000"/>
        </w:rPr>
      </w:pPr>
    </w:p>
    <w:p w14:paraId="1C7A6F0D" w14:textId="77777777" w:rsidR="00624A33" w:rsidRDefault="00624A33" w:rsidP="00007BE4">
      <w:pPr>
        <w:jc w:val="both"/>
        <w:rPr>
          <w:rFonts w:ascii="Arial" w:hAnsi="Arial" w:cs="Arial"/>
          <w:color w:val="FF0000"/>
        </w:rPr>
      </w:pPr>
    </w:p>
    <w:p w14:paraId="015D22F7" w14:textId="77777777" w:rsidR="00362051" w:rsidRDefault="00362051" w:rsidP="00007BE4">
      <w:pPr>
        <w:jc w:val="both"/>
        <w:rPr>
          <w:rFonts w:ascii="Arial" w:hAnsi="Arial" w:cs="Arial"/>
          <w:color w:val="FF0000"/>
        </w:rPr>
      </w:pPr>
    </w:p>
    <w:p w14:paraId="491235D8" w14:textId="77777777" w:rsidR="00007BE4" w:rsidRDefault="00007BE4" w:rsidP="00362051">
      <w:pPr>
        <w:jc w:val="center"/>
        <w:rPr>
          <w:rFonts w:ascii="Arial" w:hAnsi="Arial" w:cs="Arial"/>
          <w:b/>
          <w:bCs/>
        </w:rPr>
      </w:pPr>
      <w:r w:rsidRPr="00D3489B">
        <w:rPr>
          <w:rFonts w:ascii="Arial" w:hAnsi="Arial" w:cs="Arial"/>
          <w:b/>
          <w:bCs/>
        </w:rPr>
        <w:t>QUADRO DE COMPOSIÇÃO DOS PREÇOS</w:t>
      </w:r>
    </w:p>
    <w:p w14:paraId="5AA868D2" w14:textId="77777777" w:rsidR="00007BE4" w:rsidRDefault="00007BE4" w:rsidP="00007BE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.</w:t>
      </w:r>
    </w:p>
    <w:p w14:paraId="09CA39D4" w14:textId="77777777" w:rsidR="00007BE4" w:rsidRDefault="00007BE4" w:rsidP="00007BE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.</w:t>
      </w:r>
    </w:p>
    <w:p w14:paraId="2E191EF5" w14:textId="77777777" w:rsidR="00007BE4" w:rsidRPr="00D3489B" w:rsidRDefault="00007BE4" w:rsidP="00007BE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.</w:t>
      </w:r>
    </w:p>
    <w:p w14:paraId="0FD29233" w14:textId="77777777" w:rsidR="00007BE4" w:rsidRDefault="00007BE4" w:rsidP="000234FF">
      <w:pPr>
        <w:tabs>
          <w:tab w:val="left" w:pos="3450"/>
        </w:tabs>
        <w:jc w:val="both"/>
        <w:rPr>
          <w:rFonts w:ascii="Arial" w:hAnsi="Arial" w:cs="Arial"/>
          <w:color w:val="FF0000"/>
        </w:rPr>
      </w:pPr>
    </w:p>
    <w:sectPr w:rsidR="00007BE4" w:rsidSect="00AF662B">
      <w:pgSz w:w="11906" w:h="16838"/>
      <w:pgMar w:top="765" w:right="720" w:bottom="765" w:left="720" w:header="284" w:footer="545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D5250" w14:textId="77777777" w:rsidR="00DE512B" w:rsidRDefault="00DE512B">
      <w:pPr>
        <w:spacing w:after="0" w:line="240" w:lineRule="auto"/>
      </w:pPr>
      <w:r>
        <w:separator/>
      </w:r>
    </w:p>
  </w:endnote>
  <w:endnote w:type="continuationSeparator" w:id="0">
    <w:p w14:paraId="31102A25" w14:textId="77777777" w:rsidR="00DE512B" w:rsidRDefault="00DE5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400E6" w14:textId="77777777" w:rsidR="00DE512B" w:rsidRDefault="00DE512B">
      <w:pPr>
        <w:spacing w:after="0" w:line="240" w:lineRule="auto"/>
      </w:pPr>
      <w:r>
        <w:separator/>
      </w:r>
    </w:p>
  </w:footnote>
  <w:footnote w:type="continuationSeparator" w:id="0">
    <w:p w14:paraId="030050C2" w14:textId="77777777" w:rsidR="00DE512B" w:rsidRDefault="00DE5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5F39DF"/>
    <w:multiLevelType w:val="multilevel"/>
    <w:tmpl w:val="B848449A"/>
    <w:lvl w:ilvl="0">
      <w:start w:val="2"/>
      <w:numFmt w:val="decimal"/>
      <w:pStyle w:val="Ttulo1"/>
      <w:lvlText w:val="%1"/>
      <w:lvlJc w:val="left"/>
      <w:pPr>
        <w:tabs>
          <w:tab w:val="num" w:pos="0"/>
        </w:tabs>
        <w:ind w:left="116" w:hanging="451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6" w:hanging="451"/>
      </w:pPr>
      <w:rPr>
        <w:rFonts w:ascii="Arial" w:eastAsia="Arial" w:hAnsi="Arial" w:cs="Arial"/>
        <w:b w:val="0"/>
        <w:bCs w:val="0"/>
        <w:i w:val="0"/>
        <w:iCs w:val="0"/>
        <w:spacing w:val="-1"/>
        <w:w w:val="96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17" w:hanging="451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51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14" w:hanging="451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13" w:hanging="451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11" w:hanging="451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10" w:hanging="451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9" w:hanging="451"/>
      </w:pPr>
      <w:rPr>
        <w:rFonts w:ascii="Symbol" w:hAnsi="Symbol" w:cs="Symbol" w:hint="default"/>
        <w:lang w:val="pt-PT" w:eastAsia="en-US" w:bidi="ar-SA"/>
      </w:rPr>
    </w:lvl>
  </w:abstractNum>
  <w:abstractNum w:abstractNumId="2" w15:restartNumberingAfterBreak="0">
    <w:nsid w:val="25AF6887"/>
    <w:multiLevelType w:val="multilevel"/>
    <w:tmpl w:val="98B628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209493">
    <w:abstractNumId w:val="1"/>
  </w:num>
  <w:num w:numId="2" w16cid:durableId="1287354479">
    <w:abstractNumId w:val="2"/>
  </w:num>
  <w:num w:numId="3" w16cid:durableId="1763910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58"/>
    <w:rsid w:val="00007BE4"/>
    <w:rsid w:val="000234FF"/>
    <w:rsid w:val="000342C6"/>
    <w:rsid w:val="00043057"/>
    <w:rsid w:val="0006379D"/>
    <w:rsid w:val="00171C58"/>
    <w:rsid w:val="001C2C0A"/>
    <w:rsid w:val="002A0A15"/>
    <w:rsid w:val="0034386A"/>
    <w:rsid w:val="00362051"/>
    <w:rsid w:val="00371BCD"/>
    <w:rsid w:val="004158A5"/>
    <w:rsid w:val="00484D00"/>
    <w:rsid w:val="004A289C"/>
    <w:rsid w:val="00521D32"/>
    <w:rsid w:val="005415CC"/>
    <w:rsid w:val="00624A33"/>
    <w:rsid w:val="00674C68"/>
    <w:rsid w:val="006912CE"/>
    <w:rsid w:val="007C0967"/>
    <w:rsid w:val="00860027"/>
    <w:rsid w:val="008B191F"/>
    <w:rsid w:val="008B7B7F"/>
    <w:rsid w:val="008F045A"/>
    <w:rsid w:val="00982A87"/>
    <w:rsid w:val="00A611D1"/>
    <w:rsid w:val="00AB04E7"/>
    <w:rsid w:val="00AF662B"/>
    <w:rsid w:val="00B96DC6"/>
    <w:rsid w:val="00C74E66"/>
    <w:rsid w:val="00CB441B"/>
    <w:rsid w:val="00D3489B"/>
    <w:rsid w:val="00D420F0"/>
    <w:rsid w:val="00D80463"/>
    <w:rsid w:val="00DA1C6C"/>
    <w:rsid w:val="00DE512B"/>
    <w:rsid w:val="00E2389D"/>
    <w:rsid w:val="00F1215D"/>
    <w:rsid w:val="00F5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CA97E"/>
  <w15:docId w15:val="{E2C34E4F-9713-4FEE-9C44-665425E5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541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qFormat/>
    <w:rsid w:val="000342C6"/>
    <w:pPr>
      <w:keepNext/>
      <w:numPr>
        <w:numId w:val="1"/>
      </w:numPr>
      <w:spacing w:after="0" w:line="240" w:lineRule="auto"/>
      <w:jc w:val="center"/>
      <w:outlineLvl w:val="0"/>
    </w:pPr>
    <w:rPr>
      <w:rFonts w:ascii="Arial" w:eastAsia="Times New Roman" w:hAnsi="Arial" w:cs="Arial"/>
      <w:b/>
      <w:bCs/>
      <w:kern w:val="0"/>
      <w:sz w:val="20"/>
      <w:szCs w:val="24"/>
      <w:lang w:val="x-none"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E334A3"/>
    <w:rPr>
      <w:color w:val="0563C1" w:themeColor="hyperlink"/>
      <w:u w:val="single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031A1C"/>
  </w:style>
  <w:style w:type="character" w:customStyle="1" w:styleId="RodapChar">
    <w:name w:val="Rodapé Char"/>
    <w:basedOn w:val="Fontepargpadro"/>
    <w:link w:val="Rodap"/>
    <w:uiPriority w:val="99"/>
    <w:qFormat/>
    <w:rsid w:val="00031A1C"/>
  </w:style>
  <w:style w:type="character" w:customStyle="1" w:styleId="CorpodetextoChar">
    <w:name w:val="Corpo de texto Char"/>
    <w:basedOn w:val="Fontepargpadro"/>
    <w:link w:val="Corpodetexto"/>
    <w:uiPriority w:val="1"/>
    <w:qFormat/>
    <w:rsid w:val="00CC6161"/>
    <w:rPr>
      <w:rFonts w:ascii="Arial" w:eastAsia="Arial" w:hAnsi="Arial" w:cs="Arial"/>
      <w:kern w:val="0"/>
      <w:lang w:val="pt-PT"/>
      <w14:ligatures w14:val="non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CC6161"/>
    <w:pPr>
      <w:widowControl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031A1C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031A1C"/>
    <w:pPr>
      <w:tabs>
        <w:tab w:val="center" w:pos="4252"/>
        <w:tab w:val="right" w:pos="8504"/>
      </w:tabs>
      <w:spacing w:after="0" w:line="240" w:lineRule="auto"/>
    </w:pPr>
  </w:style>
  <w:style w:type="paragraph" w:styleId="PargrafodaLista">
    <w:name w:val="List Paragraph"/>
    <w:basedOn w:val="Normal"/>
    <w:uiPriority w:val="1"/>
    <w:qFormat/>
    <w:rsid w:val="00CC6161"/>
    <w:pPr>
      <w:widowControl w:val="0"/>
      <w:spacing w:after="0" w:line="240" w:lineRule="auto"/>
      <w:ind w:left="116" w:hanging="281"/>
      <w:jc w:val="both"/>
    </w:pPr>
    <w:rPr>
      <w:rFonts w:ascii="Arial" w:eastAsia="Arial" w:hAnsi="Arial" w:cs="Arial"/>
      <w:kern w:val="0"/>
      <w:lang w:val="pt-PT"/>
      <w14:ligatures w14:val="none"/>
    </w:rPr>
  </w:style>
  <w:style w:type="paragraph" w:customStyle="1" w:styleId="Standard">
    <w:name w:val="Standard"/>
    <w:qFormat/>
    <w:rsid w:val="00495327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39"/>
    <w:rsid w:val="0046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0342C6"/>
    <w:rPr>
      <w:rFonts w:ascii="Arial" w:eastAsia="Times New Roman" w:hAnsi="Arial" w:cs="Arial"/>
      <w:b/>
      <w:bCs/>
      <w:kern w:val="0"/>
      <w:sz w:val="20"/>
      <w:szCs w:val="24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27FF0AC69D2348A15E914DEEAB09E1" ma:contentTypeVersion="12" ma:contentTypeDescription="Crie um novo documento." ma:contentTypeScope="" ma:versionID="fdafd4c9116625fae71e31c5e922e973">
  <xsd:schema xmlns:xsd="http://www.w3.org/2001/XMLSchema" xmlns:xs="http://www.w3.org/2001/XMLSchema" xmlns:p="http://schemas.microsoft.com/office/2006/metadata/properties" xmlns:ns2="663f71dd-d3ad-48dc-a24d-767e4bf8ef6c" xmlns:ns3="deb27f03-e95d-4d80-b8e2-6c65cbcdd2da" targetNamespace="http://schemas.microsoft.com/office/2006/metadata/properties" ma:root="true" ma:fieldsID="cf5f6d1955029796042cd15aeca0aeef" ns2:_="" ns3:_="">
    <xsd:import namespace="663f71dd-d3ad-48dc-a24d-767e4bf8ef6c"/>
    <xsd:import namespace="deb27f03-e95d-4d80-b8e2-6c65cbcdd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f71dd-d3ad-48dc-a24d-767e4bf8e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b27f03-e95d-4d80-b8e2-6c65cbcdd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f71dd-d3ad-48dc-a24d-767e4bf8ef6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CE04A-8E2B-4343-90E2-DB0309EED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3f71dd-d3ad-48dc-a24d-767e4bf8ef6c"/>
    <ds:schemaRef ds:uri="deb27f03-e95d-4d80-b8e2-6c65cbcdd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A3112-D2CF-43C5-BACD-30AADB1FDD07}">
  <ds:schemaRefs>
    <ds:schemaRef ds:uri="http://schemas.microsoft.com/office/2006/metadata/properties"/>
    <ds:schemaRef ds:uri="http://schemas.microsoft.com/office/infopath/2007/PartnerControls"/>
    <ds:schemaRef ds:uri="663f71dd-d3ad-48dc-a24d-767e4bf8ef6c"/>
  </ds:schemaRefs>
</ds:datastoreItem>
</file>

<file path=customXml/itemProps3.xml><?xml version="1.0" encoding="utf-8"?>
<ds:datastoreItem xmlns:ds="http://schemas.openxmlformats.org/officeDocument/2006/customXml" ds:itemID="{08C91BEA-505A-490C-8FE8-136F3A6251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332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 Silva Teixeira</dc:creator>
  <dc:description/>
  <cp:lastModifiedBy>Genival Cesar Soares</cp:lastModifiedBy>
  <cp:revision>101</cp:revision>
  <dcterms:created xsi:type="dcterms:W3CDTF">2023-09-19T14:14:00Z</dcterms:created>
  <dcterms:modified xsi:type="dcterms:W3CDTF">2024-09-05T19:01:00Z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0x0101001427FF0AC69D2348A15E914DEEAB09E1</vt:lpwstr>
  </property>
</Properties>
</file>